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0265" w14:textId="0FA4C4C1" w:rsidR="00B15905" w:rsidRPr="00D204C8" w:rsidRDefault="00113AEC" w:rsidP="00D204C8">
      <w:pPr>
        <w:pStyle w:val="Kop1"/>
        <w:spacing w:line="240" w:lineRule="auto"/>
        <w:rPr>
          <w:sz w:val="36"/>
          <w:szCs w:val="36"/>
        </w:rPr>
      </w:pPr>
      <w:r>
        <w:rPr>
          <w:sz w:val="36"/>
          <w:szCs w:val="36"/>
        </w:rPr>
        <w:t xml:space="preserve">Bijlage </w:t>
      </w:r>
      <w:r w:rsidRPr="00113AEC">
        <w:rPr>
          <w:sz w:val="36"/>
          <w:szCs w:val="36"/>
          <w:highlight w:val="lightGray"/>
        </w:rPr>
        <w:t>@</w:t>
      </w:r>
      <w:r>
        <w:rPr>
          <w:sz w:val="36"/>
          <w:szCs w:val="36"/>
        </w:rPr>
        <w:t xml:space="preserve"> </w:t>
      </w:r>
      <w:r w:rsidR="00D204C8" w:rsidRPr="00D204C8">
        <w:rPr>
          <w:sz w:val="36"/>
          <w:szCs w:val="36"/>
        </w:rPr>
        <w:t>Verklaring geen sprake van Russische betrokkenheid</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67E8CF3C" w14:textId="77777777" w:rsidR="00D204C8" w:rsidRPr="009A2B32" w:rsidRDefault="00D204C8" w:rsidP="006B2AAB">
            <w:pPr>
              <w:rPr>
                <w:b/>
                <w:bCs/>
                <w:sz w:val="20"/>
              </w:rPr>
            </w:pPr>
            <w:r w:rsidRPr="009A2B32">
              <w:rPr>
                <w:b/>
                <w:bCs/>
                <w:sz w:val="20"/>
              </w:rPr>
              <w:t>Naam aanbesteding:</w:t>
            </w:r>
          </w:p>
          <w:p w14:paraId="088752B7" w14:textId="3374D8B8" w:rsidR="00D204C8" w:rsidRPr="003829AB" w:rsidRDefault="00D204C8" w:rsidP="006B2AAB">
            <w:pPr>
              <w:rPr>
                <w:b/>
                <w:bCs/>
                <w:sz w:val="20"/>
              </w:rPr>
            </w:pPr>
            <w:r w:rsidRPr="009A2B32">
              <w:rPr>
                <w:b/>
                <w:bCs/>
                <w:sz w:val="20"/>
              </w:rPr>
              <w:t>Dossiernummer:</w:t>
            </w:r>
          </w:p>
        </w:tc>
        <w:tc>
          <w:tcPr>
            <w:tcW w:w="7222" w:type="dxa"/>
          </w:tcPr>
          <w:p w14:paraId="4A7CF160" w14:textId="77777777" w:rsidR="00D204C8" w:rsidRPr="009A2B32" w:rsidRDefault="00D204C8" w:rsidP="006B2AAB">
            <w:pPr>
              <w:rPr>
                <w:sz w:val="20"/>
              </w:rPr>
            </w:pPr>
            <w:r w:rsidRPr="009A2B32">
              <w:rPr>
                <w:sz w:val="20"/>
              </w:rPr>
              <w:t>Gemeente Purmerend</w:t>
            </w:r>
          </w:p>
          <w:p w14:paraId="3644C0E0" w14:textId="1E8CB3A7" w:rsidR="00D204C8" w:rsidRPr="009A2B32" w:rsidRDefault="00D204C8" w:rsidP="006B2AAB">
            <w:pPr>
              <w:rPr>
                <w:sz w:val="20"/>
              </w:rPr>
            </w:pPr>
            <w:r>
              <w:rPr>
                <w:sz w:val="20"/>
              </w:rPr>
              <w:t>…</w:t>
            </w:r>
          </w:p>
          <w:p w14:paraId="73C42C3F" w14:textId="29A37F88" w:rsidR="00D204C8" w:rsidRPr="009A2B32" w:rsidRDefault="00D204C8" w:rsidP="006B2AAB">
            <w:pPr>
              <w:rPr>
                <w:sz w:val="20"/>
              </w:rPr>
            </w:pPr>
            <w:r w:rsidRPr="00156968">
              <w:rPr>
                <w:sz w:val="20"/>
              </w:rPr>
              <w:t>FICA</w:t>
            </w:r>
            <w:r w:rsidR="003829AB">
              <w:rPr>
                <w:sz w:val="20"/>
              </w:rPr>
              <w:t>…</w:t>
            </w:r>
          </w:p>
        </w:tc>
      </w:tr>
    </w:tbl>
    <w:p w14:paraId="0D1811FE" w14:textId="04524F79" w:rsidR="00AC5234" w:rsidRDefault="00AC5234" w:rsidP="00AC5234">
      <w:pPr>
        <w:rPr>
          <w:sz w:val="20"/>
          <w:szCs w:val="22"/>
        </w:rPr>
      </w:pPr>
    </w:p>
    <w:p w14:paraId="64BF946B" w14:textId="77777777" w:rsidR="00B530F2" w:rsidRPr="00147525" w:rsidRDefault="00B530F2" w:rsidP="00AC5234">
      <w:pPr>
        <w:rPr>
          <w:sz w:val="20"/>
          <w:szCs w:val="22"/>
        </w:rPr>
      </w:pPr>
    </w:p>
    <w:p w14:paraId="20807BA3" w14:textId="52FB661C" w:rsidR="00B530F2" w:rsidRDefault="00D204C8" w:rsidP="00D204C8">
      <w:pPr>
        <w:rPr>
          <w:sz w:val="20"/>
          <w:szCs w:val="22"/>
        </w:rPr>
      </w:pPr>
      <w:r w:rsidRPr="00D204C8">
        <w:rPr>
          <w:sz w:val="20"/>
          <w:szCs w:val="22"/>
        </w:rPr>
        <w:t>Hierbij verklaar</w:t>
      </w:r>
      <w:r w:rsidR="00DB2449">
        <w:rPr>
          <w:sz w:val="20"/>
          <w:szCs w:val="22"/>
        </w:rPr>
        <w:t>t</w:t>
      </w:r>
      <w:r w:rsidRPr="00D204C8">
        <w:rPr>
          <w:sz w:val="20"/>
          <w:szCs w:val="22"/>
        </w:rPr>
        <w:t xml:space="preserve"> </w:t>
      </w:r>
      <w:r w:rsidR="00964372" w:rsidRPr="00964372">
        <w:rPr>
          <w:sz w:val="20"/>
          <w:szCs w:val="22"/>
          <w:highlight w:val="lightGray"/>
        </w:rPr>
        <w:t>…………………………</w:t>
      </w:r>
      <w:r w:rsidR="00964372" w:rsidRPr="00964372">
        <w:t xml:space="preserve"> </w:t>
      </w:r>
      <w:r w:rsidR="00964372">
        <w:t>(</w:t>
      </w:r>
      <w:r w:rsidR="00964372" w:rsidRPr="00964372">
        <w:rPr>
          <w:sz w:val="20"/>
          <w:szCs w:val="22"/>
        </w:rPr>
        <w:t xml:space="preserve">naam van de rechtspersoon), </w:t>
      </w:r>
      <w:r w:rsidR="00B530F2">
        <w:rPr>
          <w:sz w:val="20"/>
          <w:szCs w:val="22"/>
        </w:rPr>
        <w:t xml:space="preserve">KvK-nummer </w:t>
      </w:r>
      <w:r w:rsidR="00B530F2" w:rsidRPr="00B530F2">
        <w:rPr>
          <w:sz w:val="20"/>
          <w:szCs w:val="22"/>
          <w:highlight w:val="lightGray"/>
        </w:rPr>
        <w:t>…………………..</w:t>
      </w:r>
      <w:r w:rsidR="00B530F2">
        <w:rPr>
          <w:sz w:val="20"/>
          <w:szCs w:val="22"/>
        </w:rPr>
        <w:t xml:space="preserve"> , </w:t>
      </w:r>
      <w:r w:rsidR="00964372" w:rsidRPr="00964372">
        <w:rPr>
          <w:sz w:val="20"/>
          <w:szCs w:val="22"/>
        </w:rPr>
        <w:t xml:space="preserve">rechtsgeldig vertegenwoordigd door </w:t>
      </w:r>
      <w:r w:rsidR="00964372" w:rsidRPr="00964372">
        <w:rPr>
          <w:sz w:val="20"/>
          <w:szCs w:val="22"/>
          <w:highlight w:val="lightGray"/>
        </w:rPr>
        <w:t>………….……</w:t>
      </w:r>
      <w:r w:rsidR="00B530F2">
        <w:rPr>
          <w:sz w:val="20"/>
          <w:szCs w:val="22"/>
          <w:highlight w:val="lightGray"/>
        </w:rPr>
        <w:t>…</w:t>
      </w:r>
      <w:r w:rsidR="00964372" w:rsidRPr="00964372">
        <w:rPr>
          <w:sz w:val="20"/>
          <w:szCs w:val="22"/>
          <w:highlight w:val="lightGray"/>
        </w:rPr>
        <w:t>….</w:t>
      </w:r>
      <w:r w:rsidR="00B530F2">
        <w:rPr>
          <w:sz w:val="20"/>
          <w:szCs w:val="22"/>
        </w:rPr>
        <w:t xml:space="preserve"> </w:t>
      </w:r>
      <w:r w:rsidR="00964372" w:rsidRPr="00964372">
        <w:rPr>
          <w:sz w:val="20"/>
          <w:szCs w:val="22"/>
        </w:rPr>
        <w:t xml:space="preserve">(naam), </w:t>
      </w:r>
      <w:r w:rsidR="00964372" w:rsidRPr="00964372">
        <w:rPr>
          <w:sz w:val="20"/>
          <w:szCs w:val="22"/>
          <w:highlight w:val="lightGray"/>
        </w:rPr>
        <w:t>…………………….</w:t>
      </w:r>
      <w:r w:rsidR="00964372" w:rsidRPr="00964372">
        <w:rPr>
          <w:sz w:val="20"/>
          <w:szCs w:val="22"/>
        </w:rPr>
        <w:t xml:space="preserve"> (functie)</w:t>
      </w:r>
      <w:r w:rsidR="00964372">
        <w:rPr>
          <w:sz w:val="20"/>
          <w:szCs w:val="22"/>
        </w:rPr>
        <w:t>,</w:t>
      </w:r>
      <w:r w:rsidR="00B530F2">
        <w:rPr>
          <w:sz w:val="20"/>
          <w:szCs w:val="22"/>
        </w:rPr>
        <w:t xml:space="preserve"> </w:t>
      </w:r>
    </w:p>
    <w:p w14:paraId="35921FCE" w14:textId="1DE8A7C9" w:rsidR="00D204C8" w:rsidRPr="00D204C8" w:rsidRDefault="00D204C8" w:rsidP="00D204C8">
      <w:pPr>
        <w:rPr>
          <w:sz w:val="20"/>
          <w:szCs w:val="22"/>
        </w:rPr>
      </w:pPr>
      <w:r w:rsidRPr="00D204C8">
        <w:rPr>
          <w:sz w:val="20"/>
          <w:szCs w:val="22"/>
        </w:rPr>
        <w:t xml:space="preserve">naar eer en geweten dat er geen sprake is van Russische betrokkenheid bij de uitvoering van deze overeenkomst die de drempels van artikel 5 duodecies van EU </w:t>
      </w:r>
      <w:hyperlink r:id="rId8" w:anchor="tocId38" w:history="1">
        <w:r w:rsidRPr="00E6245B">
          <w:rPr>
            <w:rStyle w:val="Hyperlink"/>
            <w:rFonts w:cstheme="minorBidi"/>
            <w:sz w:val="20"/>
            <w:szCs w:val="22"/>
          </w:rPr>
          <w:t xml:space="preserve">Verordening (EU) </w:t>
        </w:r>
        <w:r w:rsidR="00E6245B" w:rsidRPr="00E6245B">
          <w:rPr>
            <w:rStyle w:val="Hyperlink"/>
            <w:rFonts w:cstheme="minorBidi"/>
            <w:sz w:val="20"/>
            <w:szCs w:val="22"/>
          </w:rPr>
          <w:t xml:space="preserve">nr. </w:t>
        </w:r>
        <w:r w:rsidRPr="00E6245B">
          <w:rPr>
            <w:rStyle w:val="Hyperlink"/>
            <w:rFonts w:cstheme="minorBidi"/>
            <w:sz w:val="20"/>
            <w:szCs w:val="22"/>
          </w:rPr>
          <w:t>833/2014</w:t>
        </w:r>
        <w:r w:rsidR="00E6245B" w:rsidRPr="00E6245B">
          <w:rPr>
            <w:rStyle w:val="Hyperlink"/>
            <w:rFonts w:cstheme="minorBidi"/>
            <w:sz w:val="20"/>
            <w:szCs w:val="22"/>
          </w:rPr>
          <w:t xml:space="preserve"> </w:t>
        </w:r>
        <w:r w:rsidRPr="00E6245B">
          <w:rPr>
            <w:rStyle w:val="Hyperlink"/>
            <w:rFonts w:cstheme="minorBidi"/>
            <w:sz w:val="20"/>
            <w:szCs w:val="22"/>
          </w:rPr>
          <w:t>van 31 juli 2014</w:t>
        </w:r>
      </w:hyperlink>
      <w:r w:rsidRPr="00D204C8">
        <w:rPr>
          <w:sz w:val="20"/>
          <w:szCs w:val="22"/>
        </w:rPr>
        <w:t xml:space="preserve"> betreffende de betreffende beperkende maatregelen naar aanleiding van de acties van Rusland die de situatie in Oekraïne destabiliseren, zoals gewijzigd bij Verordening 2022/578 van 8 april 2022 overschrijdt.</w:t>
      </w:r>
    </w:p>
    <w:p w14:paraId="41DAE01A" w14:textId="7C13EE1C" w:rsidR="00D204C8" w:rsidRDefault="00D204C8" w:rsidP="00D204C8">
      <w:pPr>
        <w:rPr>
          <w:sz w:val="20"/>
          <w:szCs w:val="22"/>
        </w:rPr>
      </w:pPr>
    </w:p>
    <w:p w14:paraId="23A29678" w14:textId="77777777" w:rsidR="00B530F2" w:rsidRPr="00D204C8" w:rsidRDefault="00B530F2" w:rsidP="00D204C8">
      <w:pPr>
        <w:rPr>
          <w:sz w:val="20"/>
          <w:szCs w:val="22"/>
        </w:rPr>
      </w:pPr>
    </w:p>
    <w:p w14:paraId="04D41D1E" w14:textId="77777777" w:rsidR="00D204C8" w:rsidRPr="00D204C8" w:rsidRDefault="00D204C8" w:rsidP="00D204C8">
      <w:pPr>
        <w:rPr>
          <w:sz w:val="20"/>
          <w:szCs w:val="22"/>
        </w:rPr>
      </w:pPr>
      <w:r w:rsidRPr="00D204C8">
        <w:rPr>
          <w:sz w:val="20"/>
          <w:szCs w:val="22"/>
        </w:rPr>
        <w:t>Ik verklaar in het bijzonder dat:</w:t>
      </w:r>
    </w:p>
    <w:p w14:paraId="586DA8F1" w14:textId="77777777" w:rsidR="00D204C8" w:rsidRPr="00D204C8" w:rsidRDefault="00D204C8" w:rsidP="00D204C8">
      <w:pPr>
        <w:rPr>
          <w:sz w:val="20"/>
          <w:szCs w:val="22"/>
        </w:rPr>
      </w:pPr>
    </w:p>
    <w:p w14:paraId="0DD0753B" w14:textId="77777777" w:rsidR="00B530F2" w:rsidRDefault="00D204C8" w:rsidP="00D204C8">
      <w:pPr>
        <w:pStyle w:val="Lijstalinea"/>
        <w:numPr>
          <w:ilvl w:val="0"/>
          <w:numId w:val="13"/>
        </w:numPr>
        <w:rPr>
          <w:sz w:val="20"/>
          <w:szCs w:val="22"/>
        </w:rPr>
      </w:pPr>
      <w:r w:rsidRPr="00B530F2">
        <w:rPr>
          <w:sz w:val="20"/>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Default="00D204C8" w:rsidP="00D204C8">
      <w:pPr>
        <w:pStyle w:val="Lijstalinea"/>
        <w:numPr>
          <w:ilvl w:val="0"/>
          <w:numId w:val="13"/>
        </w:numPr>
        <w:rPr>
          <w:sz w:val="20"/>
          <w:szCs w:val="22"/>
        </w:rPr>
      </w:pPr>
      <w:r w:rsidRPr="00B530F2">
        <w:rPr>
          <w:sz w:val="20"/>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Default="00D204C8" w:rsidP="00D204C8">
      <w:pPr>
        <w:pStyle w:val="Lijstalinea"/>
        <w:numPr>
          <w:ilvl w:val="0"/>
          <w:numId w:val="13"/>
        </w:numPr>
        <w:rPr>
          <w:sz w:val="20"/>
          <w:szCs w:val="22"/>
        </w:rPr>
      </w:pPr>
      <w:r w:rsidRPr="00B530F2">
        <w:rPr>
          <w:sz w:val="20"/>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B530F2" w:rsidRDefault="00D204C8" w:rsidP="00D204C8">
      <w:pPr>
        <w:pStyle w:val="Lijstalinea"/>
        <w:numPr>
          <w:ilvl w:val="0"/>
          <w:numId w:val="13"/>
        </w:numPr>
        <w:rPr>
          <w:sz w:val="20"/>
          <w:szCs w:val="22"/>
        </w:rPr>
      </w:pPr>
      <w:r w:rsidRPr="00B530F2">
        <w:rPr>
          <w:sz w:val="20"/>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Default="00B530F2" w:rsidP="00D204C8">
      <w:pPr>
        <w:rPr>
          <w:sz w:val="20"/>
          <w:szCs w:val="22"/>
        </w:rPr>
      </w:pPr>
    </w:p>
    <w:p w14:paraId="4B3BB1CC" w14:textId="77777777" w:rsidR="00B530F2" w:rsidRDefault="00B530F2" w:rsidP="00D204C8">
      <w:pPr>
        <w:rPr>
          <w:sz w:val="20"/>
          <w:szCs w:val="22"/>
        </w:rPr>
      </w:pPr>
    </w:p>
    <w:p w14:paraId="040B1BCE" w14:textId="77777777" w:rsidR="00B530F2" w:rsidRPr="00B530F2" w:rsidRDefault="00B530F2" w:rsidP="00B530F2">
      <w:pPr>
        <w:spacing w:line="280" w:lineRule="atLeast"/>
        <w:rPr>
          <w:sz w:val="20"/>
          <w:szCs w:val="22"/>
        </w:rPr>
      </w:pPr>
      <w:r w:rsidRPr="00B530F2">
        <w:rPr>
          <w:sz w:val="20"/>
          <w:szCs w:val="22"/>
        </w:rPr>
        <w:t xml:space="preserve">Aldus naar waarheid opgemaakt, </w:t>
      </w:r>
    </w:p>
    <w:p w14:paraId="393667E8" w14:textId="77777777" w:rsidR="00B530F2" w:rsidRPr="00B530F2" w:rsidRDefault="00B530F2" w:rsidP="00B530F2">
      <w:pPr>
        <w:spacing w:line="280" w:lineRule="atLeast"/>
        <w:rPr>
          <w:sz w:val="20"/>
          <w:szCs w:val="22"/>
        </w:rPr>
      </w:pPr>
    </w:p>
    <w:p w14:paraId="773D005A" w14:textId="77777777" w:rsidR="00B530F2" w:rsidRPr="00B530F2" w:rsidRDefault="00B530F2" w:rsidP="00B530F2">
      <w:pPr>
        <w:spacing w:line="280" w:lineRule="atLeast"/>
        <w:rPr>
          <w:sz w:val="20"/>
          <w:szCs w:val="22"/>
        </w:rPr>
      </w:pPr>
    </w:p>
    <w:p w14:paraId="7A436B10" w14:textId="77777777" w:rsidR="00B530F2" w:rsidRPr="00B530F2" w:rsidRDefault="00B530F2" w:rsidP="00B530F2">
      <w:pPr>
        <w:spacing w:line="480" w:lineRule="auto"/>
        <w:rPr>
          <w:sz w:val="20"/>
          <w:szCs w:val="22"/>
        </w:rPr>
      </w:pPr>
      <w:r w:rsidRPr="00B530F2">
        <w:rPr>
          <w:sz w:val="20"/>
          <w:szCs w:val="22"/>
        </w:rPr>
        <w:t>Plaats en datum:</w:t>
      </w:r>
      <w:r w:rsidRPr="00B530F2">
        <w:rPr>
          <w:sz w:val="20"/>
          <w:szCs w:val="22"/>
        </w:rPr>
        <w:tab/>
      </w:r>
      <w:bookmarkStart w:id="0" w:name="Text12"/>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2"/>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0"/>
    </w:p>
    <w:p w14:paraId="076F3416" w14:textId="11891226" w:rsidR="00B530F2" w:rsidRDefault="00B530F2" w:rsidP="00B530F2">
      <w:pPr>
        <w:spacing w:line="480" w:lineRule="auto"/>
        <w:rPr>
          <w:sz w:val="20"/>
          <w:szCs w:val="22"/>
        </w:rPr>
      </w:pPr>
      <w:r w:rsidRPr="00B530F2">
        <w:rPr>
          <w:sz w:val="20"/>
          <w:szCs w:val="22"/>
        </w:rPr>
        <w:t xml:space="preserve">Naam </w:t>
      </w:r>
      <w:r>
        <w:rPr>
          <w:sz w:val="20"/>
          <w:szCs w:val="22"/>
        </w:rPr>
        <w:t>rechtspersoon</w:t>
      </w:r>
      <w:r>
        <w:rPr>
          <w:sz w:val="20"/>
          <w:szCs w:val="22"/>
        </w:rPr>
        <w:tab/>
      </w:r>
      <w:r>
        <w:rPr>
          <w:sz w:val="20"/>
          <w:szCs w:val="22"/>
        </w:rPr>
        <w:tab/>
      </w:r>
      <w:r w:rsidRPr="00B530F2">
        <w:rPr>
          <w:sz w:val="20"/>
          <w:szCs w:val="22"/>
        </w:rPr>
        <w:tab/>
      </w:r>
      <w:bookmarkStart w:id="1" w:name="Text13"/>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1"/>
    </w:p>
    <w:p w14:paraId="0459305F" w14:textId="2D06818E" w:rsidR="00DB2449" w:rsidRDefault="00DB2449" w:rsidP="00DB2449">
      <w:pPr>
        <w:spacing w:line="480" w:lineRule="auto"/>
        <w:rPr>
          <w:sz w:val="20"/>
          <w:szCs w:val="22"/>
        </w:rPr>
      </w:pPr>
      <w:r w:rsidRPr="00B530F2">
        <w:rPr>
          <w:sz w:val="20"/>
          <w:szCs w:val="22"/>
        </w:rPr>
        <w:t xml:space="preserve">Naam </w:t>
      </w:r>
      <w:r>
        <w:rPr>
          <w:sz w:val="20"/>
          <w:szCs w:val="22"/>
        </w:rPr>
        <w:t>rechtsgeldig vertegenwoordiger</w:t>
      </w:r>
      <w:r w:rsidRPr="00B530F2">
        <w:rPr>
          <w:sz w:val="20"/>
          <w:szCs w:val="22"/>
        </w:rPr>
        <w:tab/>
      </w:r>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p>
    <w:p w14:paraId="502DD96D" w14:textId="77777777" w:rsidR="00B530F2" w:rsidRPr="00B530F2" w:rsidRDefault="00B530F2" w:rsidP="00B530F2">
      <w:pPr>
        <w:spacing w:line="480" w:lineRule="auto"/>
        <w:rPr>
          <w:sz w:val="20"/>
          <w:szCs w:val="22"/>
        </w:rPr>
      </w:pPr>
      <w:r w:rsidRPr="00B530F2">
        <w:rPr>
          <w:sz w:val="20"/>
          <w:szCs w:val="22"/>
        </w:rPr>
        <w:t>Functie:</w:t>
      </w:r>
      <w:r w:rsidRPr="00B530F2">
        <w:rPr>
          <w:sz w:val="20"/>
          <w:szCs w:val="22"/>
        </w:rPr>
        <w:tab/>
      </w:r>
      <w:r w:rsidRPr="00B530F2">
        <w:rPr>
          <w:sz w:val="20"/>
          <w:szCs w:val="22"/>
        </w:rPr>
        <w:tab/>
      </w:r>
      <w:bookmarkStart w:id="2" w:name="Text14"/>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4"/>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2"/>
    </w:p>
    <w:p w14:paraId="78BA274C" w14:textId="0862BF1D" w:rsidR="00B530F2" w:rsidRDefault="00B530F2" w:rsidP="00B530F2">
      <w:pPr>
        <w:spacing w:line="480" w:lineRule="auto"/>
        <w:rPr>
          <w:sz w:val="20"/>
          <w:szCs w:val="22"/>
        </w:rPr>
      </w:pPr>
    </w:p>
    <w:p w14:paraId="4F4A7E98" w14:textId="77777777" w:rsidR="00B530F2" w:rsidRDefault="00B530F2" w:rsidP="00B530F2">
      <w:pPr>
        <w:spacing w:line="480" w:lineRule="auto"/>
        <w:rPr>
          <w:sz w:val="20"/>
          <w:szCs w:val="22"/>
        </w:rPr>
      </w:pPr>
    </w:p>
    <w:p w14:paraId="2514036E" w14:textId="0D43E4AC" w:rsidR="00D204C8" w:rsidRDefault="00B530F2" w:rsidP="00C2522E">
      <w:pPr>
        <w:spacing w:line="480" w:lineRule="auto"/>
        <w:rPr>
          <w:sz w:val="20"/>
          <w:szCs w:val="22"/>
        </w:rPr>
      </w:pPr>
      <w:r w:rsidRPr="00B530F2">
        <w:rPr>
          <w:sz w:val="20"/>
          <w:szCs w:val="22"/>
        </w:rPr>
        <w:t>Handtekening:</w:t>
      </w:r>
      <w:r w:rsidRPr="00B530F2">
        <w:rPr>
          <w:sz w:val="20"/>
          <w:szCs w:val="22"/>
        </w:rPr>
        <w:tab/>
      </w:r>
      <w:r w:rsidR="00C2522E">
        <w:rPr>
          <w:sz w:val="20"/>
          <w:szCs w:val="22"/>
        </w:rPr>
        <w:t>……………………………………..</w:t>
      </w:r>
    </w:p>
    <w:sectPr w:rsidR="00D204C8" w:rsidSect="005D68D6">
      <w:headerReference w:type="default" r:id="rId9"/>
      <w:footerReference w:type="default" r:id="rId10"/>
      <w:headerReference w:type="first" r:id="rId11"/>
      <w:footerReference w:type="first" r:id="rId12"/>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8226" w14:textId="66E5F984" w:rsidR="00A36F8B" w:rsidRPr="00D55B54" w:rsidRDefault="000E1C5F" w:rsidP="003829AB">
    <w:pPr>
      <w:pStyle w:val="Voettekst"/>
      <w:rPr>
        <w:rFonts w:ascii="Corbel" w:hAnsi="Corbel"/>
        <w:sz w:val="20"/>
        <w:szCs w:val="22"/>
      </w:rPr>
    </w:pPr>
    <w:r>
      <w:rPr>
        <w:rFonts w:ascii="Corbel" w:hAnsi="Corbel"/>
        <w:sz w:val="20"/>
        <w:szCs w:val="22"/>
      </w:rPr>
      <w:t>v</w:t>
    </w:r>
    <w:r w:rsidR="00D55B54" w:rsidRPr="00D55B54">
      <w:rPr>
        <w:rFonts w:ascii="Corbel" w:hAnsi="Corbel"/>
        <w:sz w:val="20"/>
        <w:szCs w:val="22"/>
      </w:rPr>
      <w:t xml:space="preserve">ersie </w:t>
    </w:r>
    <w:r>
      <w:rPr>
        <w:rFonts w:ascii="Corbel" w:hAnsi="Corbel"/>
        <w:sz w:val="20"/>
        <w:szCs w:val="22"/>
      </w:rPr>
      <w:t>10 oktober</w:t>
    </w:r>
    <w:r w:rsidR="00D55B54" w:rsidRPr="00D55B54">
      <w:rPr>
        <w:rFonts w:ascii="Corbel" w:hAnsi="Corbel"/>
        <w:sz w:val="20"/>
        <w:szCs w:val="22"/>
      </w:rPr>
      <w:t xml:space="preserve"> 2022</w:t>
    </w:r>
  </w:p>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91EA4"/>
    <w:rsid w:val="000C7F8C"/>
    <w:rsid w:val="000E1C5F"/>
    <w:rsid w:val="00113AEC"/>
    <w:rsid w:val="00133258"/>
    <w:rsid w:val="00147525"/>
    <w:rsid w:val="00154621"/>
    <w:rsid w:val="00156563"/>
    <w:rsid w:val="001649CE"/>
    <w:rsid w:val="0016595B"/>
    <w:rsid w:val="001C37A9"/>
    <w:rsid w:val="001E04E8"/>
    <w:rsid w:val="001E26B3"/>
    <w:rsid w:val="002076E5"/>
    <w:rsid w:val="00231A02"/>
    <w:rsid w:val="002364B2"/>
    <w:rsid w:val="00275583"/>
    <w:rsid w:val="00345B5E"/>
    <w:rsid w:val="00351E9E"/>
    <w:rsid w:val="003829AB"/>
    <w:rsid w:val="003E1A70"/>
    <w:rsid w:val="003E50AA"/>
    <w:rsid w:val="00400739"/>
    <w:rsid w:val="004543E3"/>
    <w:rsid w:val="00480A41"/>
    <w:rsid w:val="004F27C2"/>
    <w:rsid w:val="00566C68"/>
    <w:rsid w:val="005A2646"/>
    <w:rsid w:val="005B5AC5"/>
    <w:rsid w:val="005D68D6"/>
    <w:rsid w:val="00600983"/>
    <w:rsid w:val="0061767B"/>
    <w:rsid w:val="00621D6E"/>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25AE5"/>
    <w:rsid w:val="00836D6D"/>
    <w:rsid w:val="00846FB0"/>
    <w:rsid w:val="00882F0F"/>
    <w:rsid w:val="0089707C"/>
    <w:rsid w:val="008A72B1"/>
    <w:rsid w:val="008C2E09"/>
    <w:rsid w:val="008F1D56"/>
    <w:rsid w:val="008F6759"/>
    <w:rsid w:val="00902AB4"/>
    <w:rsid w:val="00932170"/>
    <w:rsid w:val="00960E66"/>
    <w:rsid w:val="00964372"/>
    <w:rsid w:val="009C40CC"/>
    <w:rsid w:val="009F390C"/>
    <w:rsid w:val="00A04F8C"/>
    <w:rsid w:val="00A10464"/>
    <w:rsid w:val="00A31C87"/>
    <w:rsid w:val="00A36F8B"/>
    <w:rsid w:val="00A37349"/>
    <w:rsid w:val="00A519A4"/>
    <w:rsid w:val="00A91A79"/>
    <w:rsid w:val="00AC5234"/>
    <w:rsid w:val="00B132F3"/>
    <w:rsid w:val="00B15905"/>
    <w:rsid w:val="00B259CE"/>
    <w:rsid w:val="00B34D45"/>
    <w:rsid w:val="00B42468"/>
    <w:rsid w:val="00B530F2"/>
    <w:rsid w:val="00B710D6"/>
    <w:rsid w:val="00B8400B"/>
    <w:rsid w:val="00B84871"/>
    <w:rsid w:val="00BB747D"/>
    <w:rsid w:val="00BC600C"/>
    <w:rsid w:val="00BD1142"/>
    <w:rsid w:val="00BD1308"/>
    <w:rsid w:val="00C06329"/>
    <w:rsid w:val="00C11329"/>
    <w:rsid w:val="00C224CC"/>
    <w:rsid w:val="00C2522E"/>
    <w:rsid w:val="00C34A7A"/>
    <w:rsid w:val="00C87CAD"/>
    <w:rsid w:val="00CC2187"/>
    <w:rsid w:val="00CD7CAE"/>
    <w:rsid w:val="00CE2F64"/>
    <w:rsid w:val="00D06FF4"/>
    <w:rsid w:val="00D1323F"/>
    <w:rsid w:val="00D204C8"/>
    <w:rsid w:val="00D55B54"/>
    <w:rsid w:val="00D6219B"/>
    <w:rsid w:val="00D8586D"/>
    <w:rsid w:val="00DA5968"/>
    <w:rsid w:val="00DB2449"/>
    <w:rsid w:val="00E02480"/>
    <w:rsid w:val="00E6245B"/>
    <w:rsid w:val="00E86543"/>
    <w:rsid w:val="00E93E8C"/>
    <w:rsid w:val="00E9512D"/>
    <w:rsid w:val="00EC23A8"/>
    <w:rsid w:val="00F26BBB"/>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NL/TXT/?uri=CELEX:02014R0833-2022041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325</Words>
  <Characters>1788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Leenen, K. van (Koen)</cp:lastModifiedBy>
  <cp:revision>5</cp:revision>
  <cp:lastPrinted>2022-06-22T10:39:00Z</cp:lastPrinted>
  <dcterms:created xsi:type="dcterms:W3CDTF">2024-01-30T09:33:00Z</dcterms:created>
  <dcterms:modified xsi:type="dcterms:W3CDTF">2025-05-23T13:16:00Z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